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BB" w:rsidRDefault="002D21BB">
      <w:pPr>
        <w:rPr>
          <w:rStyle w:val="m-a"/>
          <w:b/>
        </w:rPr>
      </w:pPr>
    </w:p>
    <w:p w:rsidR="002D21BB" w:rsidRPr="00F523A1" w:rsidRDefault="002D21BB" w:rsidP="002D21B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08</w:t>
      </w:r>
      <w:r w:rsidRPr="00F523A1">
        <w:rPr>
          <w:rFonts w:ascii="Times New Roman" w:hAnsi="Times New Roman" w:cs="Times New Roman"/>
          <w:color w:val="auto"/>
        </w:rPr>
        <w:t xml:space="preserve">.06.20r., </w:t>
      </w:r>
    </w:p>
    <w:p w:rsidR="002D21BB" w:rsidRPr="00F523A1" w:rsidRDefault="002D21BB" w:rsidP="002D21BB">
      <w:pPr>
        <w:pStyle w:val="NormalnyWeb"/>
        <w:spacing w:before="0" w:beforeAutospacing="0" w:after="0" w:afterAutospacing="0"/>
      </w:pPr>
      <w:r w:rsidRPr="00F523A1">
        <w:t xml:space="preserve">Data  przesłania zadania:  </w:t>
      </w:r>
    </w:p>
    <w:p w:rsidR="002D21BB" w:rsidRPr="00F523A1" w:rsidRDefault="002D21BB" w:rsidP="002D21BB">
      <w:pPr>
        <w:pStyle w:val="NormalnyWeb"/>
        <w:spacing w:before="0" w:beforeAutospacing="0" w:after="0" w:afterAutospacing="0"/>
      </w:pPr>
      <w:r w:rsidRPr="00F523A1">
        <w:t xml:space="preserve">- </w:t>
      </w:r>
      <w:r>
        <w:t>wykonaj ćwiczenia jakie udostępnię Ci w piątek 19.06.20r.</w:t>
      </w:r>
      <w:r w:rsidR="004B1E1C">
        <w:t xml:space="preserve"> </w:t>
      </w:r>
      <w:r>
        <w:t xml:space="preserve">o godz.9.00 na platformie </w:t>
      </w:r>
      <w:proofErr w:type="spellStart"/>
      <w:r>
        <w:t>E.podręczniki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</w:t>
      </w:r>
    </w:p>
    <w:p w:rsidR="002D21BB" w:rsidRPr="00F523A1" w:rsidRDefault="002D21BB" w:rsidP="002D21BB">
      <w:pPr>
        <w:pStyle w:val="NormalnyWeb"/>
        <w:spacing w:before="0" w:beforeAutospacing="0" w:after="0" w:afterAutospacing="0"/>
      </w:pPr>
    </w:p>
    <w:p w:rsidR="002D21BB" w:rsidRPr="00F523A1" w:rsidRDefault="002D21BB" w:rsidP="002D21B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23A1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2D21BB" w:rsidRPr="0060536D" w:rsidRDefault="002D21BB" w:rsidP="002D21B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D21BB" w:rsidRPr="00F523A1" w:rsidRDefault="002D21BB" w:rsidP="002D21B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 </w:t>
      </w:r>
      <w:r w:rsidRPr="00F523A1">
        <w:rPr>
          <w:rFonts w:ascii="Times New Roman" w:hAnsi="Times New Roman" w:cs="Times New Roman"/>
          <w:b/>
          <w:color w:val="auto"/>
        </w:rPr>
        <w:t>Zapisz temat i notatkę w zeszycie</w:t>
      </w:r>
      <w:r w:rsidRPr="00F523A1">
        <w:rPr>
          <w:rFonts w:ascii="Times New Roman" w:hAnsi="Times New Roman" w:cs="Times New Roman"/>
          <w:color w:val="auto"/>
        </w:rPr>
        <w:t>.</w:t>
      </w:r>
    </w:p>
    <w:p w:rsidR="002D21BB" w:rsidRPr="00F523A1" w:rsidRDefault="002D21BB" w:rsidP="002D21BB">
      <w:pPr>
        <w:pStyle w:val="Default"/>
        <w:rPr>
          <w:rFonts w:ascii="Times New Roman" w:hAnsi="Times New Roman" w:cs="Times New Roman"/>
          <w:color w:val="auto"/>
        </w:rPr>
      </w:pPr>
    </w:p>
    <w:p w:rsidR="002D21BB" w:rsidRPr="00F523A1" w:rsidRDefault="002D21BB" w:rsidP="002D21BB">
      <w:pPr>
        <w:tabs>
          <w:tab w:val="left" w:pos="2383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23A1">
        <w:rPr>
          <w:rFonts w:ascii="Times New Roman" w:hAnsi="Times New Roman" w:cs="Times New Roman"/>
          <w:b/>
          <w:sz w:val="28"/>
          <w:szCs w:val="28"/>
        </w:rPr>
        <w:t>Temat:</w:t>
      </w:r>
      <w:r w:rsidRPr="00F5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47069">
        <w:rPr>
          <w:b/>
          <w:u w:val="single"/>
        </w:rPr>
        <w:t>Poznajemy warunki życia w jeziorze.</w:t>
      </w:r>
    </w:p>
    <w:p w:rsidR="002D21BB" w:rsidRPr="00F523A1" w:rsidRDefault="002D21BB" w:rsidP="002D2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tekstu z podręcznika strona 171 - 176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3A1">
        <w:rPr>
          <w:rFonts w:ascii="Times New Roman" w:hAnsi="Times New Roman" w:cs="Times New Roman"/>
          <w:b/>
          <w:color w:val="000000"/>
          <w:sz w:val="24"/>
          <w:szCs w:val="24"/>
        </w:rPr>
        <w:t>oceń prawdziwość informacji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 xml:space="preserve"> przedstawionych w poniższej notatce. Przy informacjach prawdziwych postaw literkę ,,P”</w:t>
      </w:r>
      <w:r w:rsidR="004B1E1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23A1">
        <w:rPr>
          <w:rFonts w:ascii="Times New Roman" w:hAnsi="Times New Roman" w:cs="Times New Roman"/>
          <w:color w:val="000000"/>
          <w:sz w:val="24"/>
          <w:szCs w:val="24"/>
        </w:rPr>
        <w:t xml:space="preserve"> a przy fałszywych ,,F”. </w:t>
      </w:r>
      <w:r w:rsidRPr="00F523A1">
        <w:rPr>
          <w:rFonts w:ascii="Times New Roman" w:hAnsi="Times New Roman" w:cs="Times New Roman"/>
          <w:sz w:val="24"/>
          <w:szCs w:val="24"/>
        </w:rPr>
        <w:t>Błędne informacje popraw  tak, by były prawdziwe</w:t>
      </w:r>
      <w:r w:rsidRPr="00F523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21BB" w:rsidRPr="00E23620" w:rsidRDefault="002D21BB" w:rsidP="002D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21BB" w:rsidRPr="0046773B" w:rsidRDefault="002D21BB" w:rsidP="0046773B">
      <w:pPr>
        <w:pStyle w:val="Default"/>
        <w:rPr>
          <w:rFonts w:ascii="Times New Roman" w:hAnsi="Times New Roman" w:cs="Times New Roman"/>
          <w:b/>
          <w:color w:val="FF0000"/>
          <w:spacing w:val="5"/>
        </w:rPr>
      </w:pPr>
      <w:r w:rsidRPr="00E23620">
        <w:rPr>
          <w:rFonts w:ascii="Times New Roman" w:hAnsi="Times New Roman" w:cs="Times New Roman"/>
          <w:b/>
          <w:color w:val="FF0000"/>
          <w:spacing w:val="5"/>
        </w:rPr>
        <w:t>Tym razem odpowiedzi</w:t>
      </w:r>
      <w:r w:rsidRPr="00E23620">
        <w:rPr>
          <w:rFonts w:ascii="Times New Roman" w:hAnsi="Times New Roman" w:cs="Times New Roman"/>
          <w:b/>
          <w:color w:val="FF0000"/>
          <w:spacing w:val="5"/>
          <w:u w:val="single"/>
        </w:rPr>
        <w:t xml:space="preserve"> nie</w:t>
      </w:r>
      <w:r w:rsidRPr="0060536D">
        <w:rPr>
          <w:rFonts w:ascii="Times New Roman" w:hAnsi="Times New Roman" w:cs="Times New Roman"/>
          <w:b/>
          <w:color w:val="FF0000"/>
          <w:spacing w:val="5"/>
        </w:rPr>
        <w:t xml:space="preserve"> przesyłaj do sprawdzenia. Na zajęciach </w:t>
      </w:r>
      <w:proofErr w:type="spellStart"/>
      <w:r w:rsidRPr="0060536D">
        <w:rPr>
          <w:rFonts w:ascii="Times New Roman" w:hAnsi="Times New Roman" w:cs="Times New Roman"/>
          <w:b/>
          <w:color w:val="FF0000"/>
          <w:spacing w:val="5"/>
        </w:rPr>
        <w:t>on-line</w:t>
      </w:r>
      <w:proofErr w:type="spellEnd"/>
      <w:r>
        <w:rPr>
          <w:rFonts w:ascii="Times New Roman" w:hAnsi="Times New Roman" w:cs="Times New Roman"/>
          <w:b/>
          <w:color w:val="FF0000"/>
          <w:spacing w:val="5"/>
        </w:rPr>
        <w:t xml:space="preserve"> w piątek</w:t>
      </w:r>
      <w:r w:rsidR="004B1E1C">
        <w:rPr>
          <w:rFonts w:ascii="Times New Roman" w:hAnsi="Times New Roman" w:cs="Times New Roman"/>
          <w:b/>
          <w:color w:val="FF0000"/>
          <w:spacing w:val="5"/>
        </w:rPr>
        <w:t xml:space="preserve"> </w:t>
      </w:r>
      <w:r>
        <w:rPr>
          <w:rFonts w:ascii="Times New Roman" w:hAnsi="Times New Roman" w:cs="Times New Roman"/>
          <w:b/>
          <w:color w:val="FF0000"/>
          <w:spacing w:val="5"/>
        </w:rPr>
        <w:t>( 19.06.20r.)</w:t>
      </w:r>
      <w:r w:rsidRPr="0060536D">
        <w:rPr>
          <w:rFonts w:ascii="Times New Roman" w:hAnsi="Times New Roman" w:cs="Times New Roman"/>
          <w:b/>
          <w:color w:val="FF0000"/>
          <w:spacing w:val="5"/>
        </w:rPr>
        <w:t>sprawdzę, czy wykonałeś ten materiał. Wykonaj ćwiczenia jakie Ci udostępnię.</w:t>
      </w:r>
    </w:p>
    <w:p w:rsidR="002D21BB" w:rsidRDefault="002D21BB" w:rsidP="002D21BB">
      <w:pPr>
        <w:tabs>
          <w:tab w:val="left" w:pos="2383"/>
        </w:tabs>
        <w:ind w:left="355"/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  <w:b/>
          <w:spacing w:val="5"/>
        </w:rPr>
        <w:t>Notatka</w:t>
      </w:r>
      <w:r w:rsidRPr="00F523A1">
        <w:rPr>
          <w:rFonts w:ascii="Times New Roman" w:hAnsi="Times New Roman" w:cs="Times New Roman"/>
        </w:rPr>
        <w:t xml:space="preserve">  </w:t>
      </w:r>
    </w:p>
    <w:p w:rsidR="002D21BB" w:rsidRPr="00D13D88" w:rsidRDefault="00AB7C42" w:rsidP="00D13D88">
      <w:pPr>
        <w:tabs>
          <w:tab w:val="left" w:pos="2383"/>
        </w:tabs>
        <w:ind w:left="720"/>
      </w:pPr>
      <w:r>
        <w:t>1</w:t>
      </w:r>
      <w:r w:rsidR="002D21BB" w:rsidRPr="00247069">
        <w:t>.</w:t>
      </w:r>
      <w:r>
        <w:t xml:space="preserve"> </w:t>
      </w:r>
      <w:r w:rsidR="002D21BB" w:rsidRPr="00247069">
        <w:t>Strefy życia w jeziorze i organizmy tam występujące.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382"/>
        <w:gridCol w:w="3140"/>
        <w:gridCol w:w="2316"/>
      </w:tblGrid>
      <w:tr w:rsidR="002D21BB" w:rsidRPr="002F3724" w:rsidTr="002E0106">
        <w:trPr>
          <w:trHeight w:val="564"/>
        </w:trPr>
        <w:tc>
          <w:tcPr>
            <w:tcW w:w="1813" w:type="dxa"/>
            <w:shd w:val="clear" w:color="auto" w:fill="auto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>Strefy życia w jeziorze</w:t>
            </w:r>
          </w:p>
        </w:tc>
        <w:tc>
          <w:tcPr>
            <w:tcW w:w="1446" w:type="dxa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Panujące warunki</w:t>
            </w:r>
          </w:p>
        </w:tc>
        <w:tc>
          <w:tcPr>
            <w:tcW w:w="3394" w:type="dxa"/>
            <w:shd w:val="clear" w:color="auto" w:fill="auto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>Organizmy</w:t>
            </w:r>
            <w:r>
              <w:rPr>
                <w:i/>
              </w:rPr>
              <w:t xml:space="preserve"> roślinne</w:t>
            </w:r>
          </w:p>
        </w:tc>
        <w:tc>
          <w:tcPr>
            <w:tcW w:w="2518" w:type="dxa"/>
          </w:tcPr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 xml:space="preserve">Organizmy </w:t>
            </w:r>
          </w:p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zwierzęce</w:t>
            </w:r>
          </w:p>
        </w:tc>
      </w:tr>
      <w:tr w:rsidR="002D21BB" w:rsidRPr="002F3724" w:rsidTr="002E0106">
        <w:trPr>
          <w:trHeight w:val="569"/>
        </w:trPr>
        <w:tc>
          <w:tcPr>
            <w:tcW w:w="1813" w:type="dxa"/>
            <w:shd w:val="clear" w:color="auto" w:fill="auto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>Strefa przybrzeżna</w:t>
            </w:r>
          </w:p>
        </w:tc>
        <w:tc>
          <w:tcPr>
            <w:tcW w:w="1446" w:type="dxa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Dużo światła i tlenu</w:t>
            </w:r>
          </w:p>
        </w:tc>
        <w:tc>
          <w:tcPr>
            <w:tcW w:w="3394" w:type="dxa"/>
            <w:shd w:val="clear" w:color="auto" w:fill="auto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>-rośliny wynurzone(pałka wodna,</w:t>
            </w:r>
            <w:r>
              <w:rPr>
                <w:i/>
              </w:rPr>
              <w:t xml:space="preserve"> trzcina pospolita)</w:t>
            </w:r>
          </w:p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>- rośliny o liściach pływających (grążel żółty, grzybień biały)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 xml:space="preserve">- rośliny całkowicie zanurzone </w:t>
            </w:r>
            <w:r w:rsidR="00245838">
              <w:rPr>
                <w:i/>
              </w:rPr>
              <w:t>(</w:t>
            </w:r>
            <w:r w:rsidRPr="002F3724">
              <w:rPr>
                <w:i/>
              </w:rPr>
              <w:t xml:space="preserve">moczarka kanadyjska, </w:t>
            </w:r>
            <w:r>
              <w:rPr>
                <w:i/>
              </w:rPr>
              <w:t>wywłócznik okółkowy</w:t>
            </w:r>
            <w:r w:rsidRPr="002F3724">
              <w:rPr>
                <w:i/>
              </w:rPr>
              <w:t>)</w:t>
            </w:r>
          </w:p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</w:p>
        </w:tc>
        <w:tc>
          <w:tcPr>
            <w:tcW w:w="2518" w:type="dxa"/>
          </w:tcPr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- ryby: karpie,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 xml:space="preserve"> płocie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- raki,</w:t>
            </w:r>
          </w:p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 xml:space="preserve"> pijawki</w:t>
            </w:r>
          </w:p>
        </w:tc>
      </w:tr>
      <w:tr w:rsidR="002D21BB" w:rsidRPr="002F3724" w:rsidTr="002E0106">
        <w:trPr>
          <w:trHeight w:val="840"/>
        </w:trPr>
        <w:tc>
          <w:tcPr>
            <w:tcW w:w="1813" w:type="dxa"/>
            <w:shd w:val="clear" w:color="auto" w:fill="auto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>Strefa otwartej toni wodnej</w:t>
            </w:r>
          </w:p>
        </w:tc>
        <w:tc>
          <w:tcPr>
            <w:tcW w:w="1446" w:type="dxa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Dużo światła i tlenu</w:t>
            </w:r>
          </w:p>
        </w:tc>
        <w:tc>
          <w:tcPr>
            <w:tcW w:w="3394" w:type="dxa"/>
            <w:shd w:val="clear" w:color="auto" w:fill="auto"/>
          </w:tcPr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 xml:space="preserve">- </w:t>
            </w:r>
            <w:r w:rsidRPr="002F3724">
              <w:rPr>
                <w:i/>
              </w:rPr>
              <w:t>Rzęsa</w:t>
            </w:r>
            <w:r>
              <w:rPr>
                <w:i/>
              </w:rPr>
              <w:t xml:space="preserve"> drobna</w:t>
            </w:r>
          </w:p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</w:p>
        </w:tc>
        <w:tc>
          <w:tcPr>
            <w:tcW w:w="2518" w:type="dxa"/>
          </w:tcPr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- ryby: okoń,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 xml:space="preserve"> sandacz</w:t>
            </w:r>
          </w:p>
        </w:tc>
      </w:tr>
      <w:tr w:rsidR="002D21BB" w:rsidRPr="002F3724" w:rsidTr="002E0106">
        <w:trPr>
          <w:trHeight w:val="564"/>
        </w:trPr>
        <w:tc>
          <w:tcPr>
            <w:tcW w:w="1813" w:type="dxa"/>
            <w:shd w:val="clear" w:color="auto" w:fill="auto"/>
          </w:tcPr>
          <w:p w:rsidR="002D21BB" w:rsidRPr="002F3724" w:rsidRDefault="002D21BB" w:rsidP="00082716">
            <w:pPr>
              <w:tabs>
                <w:tab w:val="left" w:pos="2383"/>
              </w:tabs>
              <w:rPr>
                <w:i/>
              </w:rPr>
            </w:pPr>
            <w:r w:rsidRPr="002F3724">
              <w:rPr>
                <w:i/>
              </w:rPr>
              <w:t xml:space="preserve">Strefa </w:t>
            </w:r>
            <w:r w:rsidR="00082716">
              <w:rPr>
                <w:i/>
              </w:rPr>
              <w:t>wód głębokich</w:t>
            </w:r>
          </w:p>
        </w:tc>
        <w:tc>
          <w:tcPr>
            <w:tcW w:w="1446" w:type="dxa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Brak światła, mało tlenu</w:t>
            </w:r>
          </w:p>
        </w:tc>
        <w:tc>
          <w:tcPr>
            <w:tcW w:w="3394" w:type="dxa"/>
            <w:shd w:val="clear" w:color="auto" w:fill="auto"/>
          </w:tcPr>
          <w:p w:rsidR="002D21BB" w:rsidRPr="002F3724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brak</w:t>
            </w:r>
          </w:p>
        </w:tc>
        <w:tc>
          <w:tcPr>
            <w:tcW w:w="2518" w:type="dxa"/>
          </w:tcPr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F3724">
              <w:rPr>
                <w:i/>
              </w:rPr>
              <w:t>małże</w:t>
            </w:r>
            <w:r>
              <w:rPr>
                <w:i/>
              </w:rPr>
              <w:t xml:space="preserve"> 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np. groszkówki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 xml:space="preserve">- ryby: leszcz, </w:t>
            </w:r>
          </w:p>
          <w:p w:rsidR="002D21BB" w:rsidRDefault="002D21BB" w:rsidP="002E0106">
            <w:pPr>
              <w:tabs>
                <w:tab w:val="left" w:pos="2383"/>
              </w:tabs>
              <w:rPr>
                <w:i/>
              </w:rPr>
            </w:pPr>
            <w:r>
              <w:rPr>
                <w:i/>
              </w:rPr>
              <w:t>sieja</w:t>
            </w:r>
          </w:p>
        </w:tc>
      </w:tr>
    </w:tbl>
    <w:p w:rsidR="002D21BB" w:rsidRDefault="002D21BB" w:rsidP="002D21BB"/>
    <w:p w:rsidR="002D21BB" w:rsidRPr="00F523A1" w:rsidRDefault="002D21BB" w:rsidP="002D21BB">
      <w:pPr>
        <w:tabs>
          <w:tab w:val="left" w:pos="2383"/>
        </w:tabs>
        <w:ind w:left="355"/>
        <w:rPr>
          <w:rFonts w:ascii="Times New Roman" w:hAnsi="Times New Roman" w:cs="Times New Roman"/>
        </w:rPr>
      </w:pPr>
    </w:p>
    <w:p w:rsidR="002D21BB" w:rsidRPr="00F523A1" w:rsidRDefault="002D21BB" w:rsidP="002D21BB">
      <w:pPr>
        <w:tabs>
          <w:tab w:val="left" w:pos="2383"/>
        </w:tabs>
        <w:rPr>
          <w:rFonts w:ascii="Times New Roman" w:hAnsi="Times New Roman" w:cs="Times New Roman"/>
        </w:rPr>
      </w:pPr>
      <w:r w:rsidRPr="00F523A1">
        <w:rPr>
          <w:rFonts w:ascii="Times New Roman" w:hAnsi="Times New Roman" w:cs="Times New Roman"/>
        </w:rPr>
        <w:t xml:space="preserve">III </w:t>
      </w:r>
      <w:r w:rsidRPr="00F523A1">
        <w:rPr>
          <w:rFonts w:ascii="Times New Roman" w:hAnsi="Times New Roman" w:cs="Times New Roman"/>
          <w:b/>
        </w:rPr>
        <w:t xml:space="preserve">Zapraszam w piątek na zajęcia </w:t>
      </w:r>
      <w:proofErr w:type="spellStart"/>
      <w:r w:rsidRPr="00F523A1">
        <w:rPr>
          <w:rFonts w:ascii="Times New Roman" w:hAnsi="Times New Roman" w:cs="Times New Roman"/>
          <w:b/>
        </w:rPr>
        <w:t>on-line</w:t>
      </w:r>
      <w:proofErr w:type="spellEnd"/>
      <w:r w:rsidRPr="00F523A1">
        <w:rPr>
          <w:rFonts w:ascii="Times New Roman" w:hAnsi="Times New Roman" w:cs="Times New Roman"/>
          <w:b/>
        </w:rPr>
        <w:t xml:space="preserve">, które odbędą się </w:t>
      </w:r>
      <w:r w:rsidR="000D3367" w:rsidRPr="000D3367">
        <w:rPr>
          <w:b/>
        </w:rPr>
        <w:t>19.06.20r.</w:t>
      </w:r>
      <w:r w:rsidRPr="000D3367">
        <w:rPr>
          <w:rFonts w:ascii="Times New Roman" w:hAnsi="Times New Roman" w:cs="Times New Roman"/>
          <w:b/>
        </w:rPr>
        <w:t xml:space="preserve"> </w:t>
      </w:r>
      <w:r w:rsidRPr="00F523A1">
        <w:rPr>
          <w:rFonts w:ascii="Times New Roman" w:hAnsi="Times New Roman" w:cs="Times New Roman"/>
          <w:b/>
        </w:rPr>
        <w:t>na platformie Epodręczniki.pl o godz.9.00</w:t>
      </w:r>
      <w:r w:rsidR="000D3367">
        <w:rPr>
          <w:rFonts w:ascii="Times New Roman" w:hAnsi="Times New Roman" w:cs="Times New Roman"/>
          <w:b/>
        </w:rPr>
        <w:t xml:space="preserve"> </w:t>
      </w:r>
    </w:p>
    <w:p w:rsidR="002D21BB" w:rsidRDefault="002D21BB">
      <w:pPr>
        <w:rPr>
          <w:rStyle w:val="m-a"/>
          <w:b/>
        </w:rPr>
      </w:pPr>
    </w:p>
    <w:p w:rsidR="002D21BB" w:rsidRDefault="002D21BB">
      <w:pPr>
        <w:rPr>
          <w:rStyle w:val="m-a"/>
          <w:b/>
        </w:rPr>
      </w:pPr>
    </w:p>
    <w:p w:rsidR="002D21BB" w:rsidRDefault="002D21BB">
      <w:pPr>
        <w:rPr>
          <w:rStyle w:val="m-a"/>
          <w:b/>
        </w:rPr>
      </w:pPr>
    </w:p>
    <w:sectPr w:rsidR="002D21BB" w:rsidSect="008B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4E3"/>
    <w:multiLevelType w:val="hybridMultilevel"/>
    <w:tmpl w:val="836A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19FA"/>
    <w:multiLevelType w:val="hybridMultilevel"/>
    <w:tmpl w:val="BF32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6031"/>
    <w:multiLevelType w:val="hybridMultilevel"/>
    <w:tmpl w:val="A0F8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4642"/>
    <w:rsid w:val="000410DA"/>
    <w:rsid w:val="00082716"/>
    <w:rsid w:val="000D3367"/>
    <w:rsid w:val="00245838"/>
    <w:rsid w:val="002D21BB"/>
    <w:rsid w:val="003A4642"/>
    <w:rsid w:val="0046773B"/>
    <w:rsid w:val="004B1E1C"/>
    <w:rsid w:val="004E2CC1"/>
    <w:rsid w:val="008B2A5D"/>
    <w:rsid w:val="00AB7C42"/>
    <w:rsid w:val="00BB606B"/>
    <w:rsid w:val="00CE142C"/>
    <w:rsid w:val="00D13D88"/>
    <w:rsid w:val="00F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-a">
    <w:name w:val="m-a"/>
    <w:basedOn w:val="Domylnaczcionkaakapitu"/>
    <w:rsid w:val="003A4642"/>
  </w:style>
  <w:style w:type="character" w:styleId="Hipercze">
    <w:name w:val="Hyperlink"/>
    <w:basedOn w:val="Domylnaczcionkaakapitu"/>
    <w:uiPriority w:val="99"/>
    <w:unhideWhenUsed/>
    <w:rsid w:val="003A46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6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D21B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16</cp:revision>
  <dcterms:created xsi:type="dcterms:W3CDTF">2020-06-05T18:43:00Z</dcterms:created>
  <dcterms:modified xsi:type="dcterms:W3CDTF">2020-06-08T06:51:00Z</dcterms:modified>
</cp:coreProperties>
</file>